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94" w:rsidRPr="003658C8" w:rsidRDefault="00012995" w:rsidP="00012995">
      <w:pPr>
        <w:pStyle w:val="a5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170894" w:rsidRPr="003658C8">
        <w:t>学业预警标准</w:t>
      </w:r>
    </w:p>
    <w:tbl>
      <w:tblPr>
        <w:tblW w:w="14928" w:type="dxa"/>
        <w:jc w:val="center"/>
        <w:tblInd w:w="250" w:type="dxa"/>
        <w:tblLayout w:type="fixed"/>
        <w:tblLook w:val="04A0"/>
      </w:tblPr>
      <w:tblGrid>
        <w:gridCol w:w="845"/>
        <w:gridCol w:w="3833"/>
        <w:gridCol w:w="3255"/>
        <w:gridCol w:w="3544"/>
        <w:gridCol w:w="3451"/>
      </w:tblGrid>
      <w:tr w:rsidR="00FE36E6" w:rsidRPr="003658C8" w:rsidTr="00946CE6">
        <w:trPr>
          <w:trHeight w:val="849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6E6" w:rsidRPr="000C616C" w:rsidRDefault="00FE36E6" w:rsidP="00170894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6E6" w:rsidRPr="000C616C" w:rsidRDefault="00FE36E6" w:rsidP="00170894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预警内容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FE36E6" w:rsidRPr="000C616C" w:rsidRDefault="00FE36E6" w:rsidP="003658C8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预警等级</w:t>
            </w:r>
          </w:p>
        </w:tc>
      </w:tr>
      <w:tr w:rsidR="00FE36E6" w:rsidRPr="003658C8" w:rsidTr="004F2227">
        <w:trPr>
          <w:trHeight w:val="802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E6" w:rsidRPr="000C616C" w:rsidRDefault="00FE36E6" w:rsidP="003658C8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E6" w:rsidRPr="000C616C" w:rsidRDefault="00FE36E6" w:rsidP="003658C8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E36E6" w:rsidRPr="000C616C" w:rsidRDefault="00FE36E6" w:rsidP="009A299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黄色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noWrap/>
            <w:vAlign w:val="center"/>
          </w:tcPr>
          <w:p w:rsidR="00FE36E6" w:rsidRPr="000C616C" w:rsidRDefault="00FE36E6" w:rsidP="009A299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橙色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FE36E6" w:rsidRPr="000C616C" w:rsidRDefault="00FE36E6" w:rsidP="009A299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4"/>
                <w:szCs w:val="24"/>
              </w:rPr>
              <w:t>红色</w:t>
            </w:r>
          </w:p>
        </w:tc>
      </w:tr>
      <w:tr w:rsidR="00FE36E6" w:rsidRPr="003658C8" w:rsidTr="004F2227">
        <w:trPr>
          <w:trHeight w:hRule="exact" w:val="126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E36E6" w:rsidRPr="000C616C" w:rsidRDefault="00FE36E6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E36E6" w:rsidRPr="000C616C" w:rsidRDefault="00FE36E6" w:rsidP="00FE36E6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上学期未获得学分占应修总学分的比例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36E6" w:rsidRPr="000C616C" w:rsidRDefault="00FE36E6" w:rsidP="00CA762E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0%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&lt;未获学分</w:t>
            </w:r>
            <w:r w:rsidR="00CA762E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≤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10%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noWrap/>
            <w:vAlign w:val="center"/>
            <w:hideMark/>
          </w:tcPr>
          <w:p w:rsidR="00FE36E6" w:rsidRPr="000C616C" w:rsidRDefault="00FE36E6" w:rsidP="00C12EA5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10%</w:t>
            </w:r>
            <w:r w:rsidR="00CA762E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未获学分</w:t>
            </w:r>
            <w:r w:rsidR="006E6462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≤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30%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E36E6" w:rsidRPr="000C616C" w:rsidRDefault="00FE36E6" w:rsidP="00CA762E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30%</w:t>
            </w:r>
            <w:r w:rsidR="006E6462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未获学分</w:t>
            </w:r>
          </w:p>
        </w:tc>
      </w:tr>
      <w:tr w:rsidR="00FE36E6" w:rsidRPr="003658C8" w:rsidTr="004F2227">
        <w:trPr>
          <w:trHeight w:hRule="exact" w:val="155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E36E6" w:rsidRPr="000C616C" w:rsidRDefault="00FE36E6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E36E6" w:rsidRPr="000C616C" w:rsidRDefault="00FE36E6" w:rsidP="00FE36E6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累计未获得学分数占应修总学分的比例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36E6" w:rsidRPr="000C616C" w:rsidRDefault="00FE36E6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0%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&lt;未获学分</w:t>
            </w:r>
            <w:r w:rsidR="00CA762E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≤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15%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noWrap/>
            <w:vAlign w:val="center"/>
            <w:hideMark/>
          </w:tcPr>
          <w:p w:rsidR="00FE36E6" w:rsidRPr="000C616C" w:rsidRDefault="00C12EA5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15%</w:t>
            </w:r>
            <w:r w:rsidR="007D0CEF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未获学分</w:t>
            </w:r>
            <w:r w:rsidR="006E6462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≤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30%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E36E6" w:rsidRPr="000C616C" w:rsidRDefault="00FE36E6" w:rsidP="00CA762E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30%</w:t>
            </w:r>
            <w:r w:rsidR="006E6462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&lt;</w:t>
            </w:r>
            <w:r w:rsidR="00C12EA5"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未获学分</w:t>
            </w:r>
          </w:p>
        </w:tc>
      </w:tr>
      <w:tr w:rsidR="00FE36E6" w:rsidRPr="003658C8" w:rsidTr="004F2227">
        <w:trPr>
          <w:trHeight w:hRule="exact" w:val="12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FE36E6" w:rsidRPr="000C616C" w:rsidRDefault="00FE36E6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E36E6" w:rsidRPr="000C616C" w:rsidRDefault="00FE36E6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学分成绩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36E6" w:rsidRPr="000C616C" w:rsidRDefault="00FE36E6" w:rsidP="00F27D93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noWrap/>
            <w:vAlign w:val="center"/>
            <w:hideMark/>
          </w:tcPr>
          <w:p w:rsidR="00FE36E6" w:rsidRPr="000C616C" w:rsidRDefault="00CA762E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68≤学分成绩&lt;70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FE36E6" w:rsidRPr="000C616C" w:rsidRDefault="00CA762E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8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8"/>
              </w:rPr>
              <w:t>学分成绩&lt;68</w:t>
            </w:r>
          </w:p>
        </w:tc>
      </w:tr>
      <w:tr w:rsidR="00616470" w:rsidRPr="003658C8" w:rsidTr="005C4E87">
        <w:trPr>
          <w:trHeight w:val="153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16470" w:rsidRPr="000C616C" w:rsidRDefault="00616470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616470" w:rsidRPr="000C616C" w:rsidRDefault="00616470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6470" w:rsidRPr="000C616C" w:rsidRDefault="00616470" w:rsidP="0061647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一学期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旷课累计达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10学时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以上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或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其他学业方面如学习态度不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端正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、学习目的不明确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:rsidR="00616470" w:rsidRPr="000C616C" w:rsidRDefault="00616470" w:rsidP="00616470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一学期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旷课累计达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30学时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以上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或学业上存在其他严重的问题或</w:t>
            </w:r>
            <w:r w:rsidRPr="000C616C"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  <w:t>困难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者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616470" w:rsidRPr="000C616C" w:rsidRDefault="00616470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学业上存在旷考等其他</w:t>
            </w:r>
          </w:p>
          <w:p w:rsidR="00616470" w:rsidRPr="000C616C" w:rsidRDefault="00616470" w:rsidP="007D4E6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C616C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  <w:szCs w:val="24"/>
              </w:rPr>
              <w:t>特别严重的问题者</w:t>
            </w:r>
          </w:p>
        </w:tc>
      </w:tr>
    </w:tbl>
    <w:p w:rsidR="00170894" w:rsidRPr="00946CE6" w:rsidRDefault="00170894" w:rsidP="00170894">
      <w:pPr>
        <w:rPr>
          <w:b/>
        </w:rPr>
      </w:pPr>
    </w:p>
    <w:sectPr w:rsidR="00170894" w:rsidRPr="00946CE6" w:rsidSect="00946CE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65" w:rsidRDefault="00450565" w:rsidP="00170894">
      <w:r>
        <w:separator/>
      </w:r>
    </w:p>
  </w:endnote>
  <w:endnote w:type="continuationSeparator" w:id="1">
    <w:p w:rsidR="00450565" w:rsidRDefault="00450565" w:rsidP="0017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65" w:rsidRDefault="00450565" w:rsidP="00170894">
      <w:r>
        <w:separator/>
      </w:r>
    </w:p>
  </w:footnote>
  <w:footnote w:type="continuationSeparator" w:id="1">
    <w:p w:rsidR="00450565" w:rsidRDefault="00450565" w:rsidP="00170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BD5"/>
    <w:rsid w:val="00012995"/>
    <w:rsid w:val="0001614F"/>
    <w:rsid w:val="00096281"/>
    <w:rsid w:val="000B7735"/>
    <w:rsid w:val="000C616C"/>
    <w:rsid w:val="000E2117"/>
    <w:rsid w:val="000E627E"/>
    <w:rsid w:val="000E73ED"/>
    <w:rsid w:val="00130C4C"/>
    <w:rsid w:val="001339C4"/>
    <w:rsid w:val="00150247"/>
    <w:rsid w:val="00170894"/>
    <w:rsid w:val="00181D87"/>
    <w:rsid w:val="0021180D"/>
    <w:rsid w:val="00222275"/>
    <w:rsid w:val="002542E3"/>
    <w:rsid w:val="00257EE1"/>
    <w:rsid w:val="002711B5"/>
    <w:rsid w:val="002C412F"/>
    <w:rsid w:val="003026C3"/>
    <w:rsid w:val="003357F9"/>
    <w:rsid w:val="00354605"/>
    <w:rsid w:val="003658C8"/>
    <w:rsid w:val="00365D77"/>
    <w:rsid w:val="00392E99"/>
    <w:rsid w:val="003E5D30"/>
    <w:rsid w:val="00450565"/>
    <w:rsid w:val="0046304A"/>
    <w:rsid w:val="004A7BD5"/>
    <w:rsid w:val="004B185F"/>
    <w:rsid w:val="004F2227"/>
    <w:rsid w:val="005A5231"/>
    <w:rsid w:val="005C4E87"/>
    <w:rsid w:val="00616470"/>
    <w:rsid w:val="00622315"/>
    <w:rsid w:val="00640D7C"/>
    <w:rsid w:val="006752D6"/>
    <w:rsid w:val="0068575B"/>
    <w:rsid w:val="006A571B"/>
    <w:rsid w:val="006E6462"/>
    <w:rsid w:val="00727417"/>
    <w:rsid w:val="0073431C"/>
    <w:rsid w:val="00734AC7"/>
    <w:rsid w:val="007D0CEF"/>
    <w:rsid w:val="007D4E69"/>
    <w:rsid w:val="00813D3E"/>
    <w:rsid w:val="00877615"/>
    <w:rsid w:val="00933F68"/>
    <w:rsid w:val="00946CE6"/>
    <w:rsid w:val="009A2992"/>
    <w:rsid w:val="009F5579"/>
    <w:rsid w:val="00A33E64"/>
    <w:rsid w:val="00A410B9"/>
    <w:rsid w:val="00A41441"/>
    <w:rsid w:val="00A664ED"/>
    <w:rsid w:val="00AA0A8B"/>
    <w:rsid w:val="00AC4E16"/>
    <w:rsid w:val="00B27281"/>
    <w:rsid w:val="00B524B0"/>
    <w:rsid w:val="00B90CC9"/>
    <w:rsid w:val="00BC524E"/>
    <w:rsid w:val="00C0611C"/>
    <w:rsid w:val="00C12EA5"/>
    <w:rsid w:val="00C265FF"/>
    <w:rsid w:val="00C63EE8"/>
    <w:rsid w:val="00C737E9"/>
    <w:rsid w:val="00C97DD3"/>
    <w:rsid w:val="00CA762E"/>
    <w:rsid w:val="00CB7E30"/>
    <w:rsid w:val="00CC4BB1"/>
    <w:rsid w:val="00D01625"/>
    <w:rsid w:val="00D07332"/>
    <w:rsid w:val="00D172ED"/>
    <w:rsid w:val="00D3594E"/>
    <w:rsid w:val="00DB2426"/>
    <w:rsid w:val="00DB2A70"/>
    <w:rsid w:val="00DC4AB5"/>
    <w:rsid w:val="00DE2E24"/>
    <w:rsid w:val="00DE45DB"/>
    <w:rsid w:val="00DE65DF"/>
    <w:rsid w:val="00DF1B5C"/>
    <w:rsid w:val="00DF5F23"/>
    <w:rsid w:val="00DF654C"/>
    <w:rsid w:val="00E47BAE"/>
    <w:rsid w:val="00E94AB0"/>
    <w:rsid w:val="00F27D93"/>
    <w:rsid w:val="00F549D5"/>
    <w:rsid w:val="00F9674F"/>
    <w:rsid w:val="00FC2C8E"/>
    <w:rsid w:val="00FE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89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70894"/>
    <w:pPr>
      <w:spacing w:before="120" w:after="12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170894"/>
    <w:rPr>
      <w:rFonts w:asciiTheme="majorHAnsi" w:eastAsia="方正小标宋简体" w:hAnsiTheme="majorHAnsi" w:cstheme="majorBidi"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HP</cp:lastModifiedBy>
  <cp:revision>61</cp:revision>
  <dcterms:created xsi:type="dcterms:W3CDTF">2016-03-10T02:37:00Z</dcterms:created>
  <dcterms:modified xsi:type="dcterms:W3CDTF">2018-03-21T07:57:00Z</dcterms:modified>
</cp:coreProperties>
</file>